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18A7" w14:textId="77777777" w:rsidR="00503A4B" w:rsidRPr="00931098" w:rsidRDefault="00374CD5" w:rsidP="00A36847">
      <w:pPr>
        <w:pStyle w:val="Heading1"/>
        <w:jc w:val="center"/>
        <w:rPr>
          <w:rFonts w:asciiTheme="minorHAnsi" w:hAnsiTheme="minorHAnsi"/>
          <w:color w:val="4F6228" w:themeColor="accent3" w:themeShade="80"/>
        </w:rPr>
      </w:pPr>
      <w:r w:rsidRPr="00931098">
        <w:rPr>
          <w:rFonts w:asciiTheme="minorHAnsi" w:hAnsiTheme="minorHAnsi"/>
          <w:color w:val="4F6228" w:themeColor="accent3" w:themeShade="80"/>
        </w:rPr>
        <w:t>Threeways Surgery</w:t>
      </w:r>
    </w:p>
    <w:p w14:paraId="704F9D86" w14:textId="77777777" w:rsidR="00261882" w:rsidRPr="00931098" w:rsidRDefault="00374CD5" w:rsidP="008A1862">
      <w:pPr>
        <w:jc w:val="center"/>
        <w:rPr>
          <w:b/>
          <w:bCs/>
          <w:color w:val="4F6228" w:themeColor="accent3" w:themeShade="80"/>
        </w:rPr>
      </w:pPr>
      <w:r w:rsidRPr="00931098">
        <w:rPr>
          <w:b/>
          <w:bCs/>
          <w:color w:val="4F6228" w:themeColor="accent3" w:themeShade="80"/>
        </w:rPr>
        <w:t>New Patient Registration</w:t>
      </w:r>
      <w:r w:rsidR="00A36847" w:rsidRPr="00931098">
        <w:rPr>
          <w:b/>
          <w:bCs/>
          <w:color w:val="4F6228" w:themeColor="accent3" w:themeShade="80"/>
        </w:rPr>
        <w:t xml:space="preserve"> </w:t>
      </w:r>
      <w:r w:rsidR="008A1862" w:rsidRPr="00931098">
        <w:rPr>
          <w:b/>
          <w:bCs/>
          <w:color w:val="4F6228" w:themeColor="accent3" w:themeShade="80"/>
        </w:rPr>
        <w:t xml:space="preserve">                                             </w:t>
      </w:r>
      <w:hyperlink r:id="rId6" w:history="1">
        <w:r w:rsidR="00261882" w:rsidRPr="00931098">
          <w:rPr>
            <w:rStyle w:val="Hyperlink"/>
            <w:b/>
            <w:bCs/>
            <w:color w:val="4F6228" w:themeColor="accent3" w:themeShade="80"/>
          </w:rPr>
          <w:t>www.threewayssurgery.co.uk</w:t>
        </w:r>
      </w:hyperlink>
      <w:r w:rsidR="00261882" w:rsidRPr="00931098">
        <w:rPr>
          <w:b/>
          <w:bCs/>
          <w:color w:val="4F6228" w:themeColor="accent3" w:themeShade="80"/>
        </w:rPr>
        <w:t xml:space="preserve"> </w:t>
      </w:r>
    </w:p>
    <w:p w14:paraId="395B1C3C" w14:textId="77777777" w:rsidR="00A36847" w:rsidRPr="00931098" w:rsidRDefault="00A36847" w:rsidP="00A36847">
      <w:pPr>
        <w:jc w:val="center"/>
        <w:rPr>
          <w:b/>
          <w:bCs/>
          <w:color w:val="4F6228" w:themeColor="accent3" w:themeShade="80"/>
        </w:rPr>
      </w:pPr>
    </w:p>
    <w:p w14:paraId="7756FBB1" w14:textId="7E19D1A4" w:rsidR="00374CD5" w:rsidRPr="00261882" w:rsidRDefault="00A36847" w:rsidP="00B3454B">
      <w:pPr>
        <w:jc w:val="both"/>
        <w:rPr>
          <w:sz w:val="22"/>
          <w:szCs w:val="22"/>
        </w:rPr>
      </w:pPr>
      <w:r w:rsidRPr="00931098">
        <w:rPr>
          <w:b/>
          <w:bCs/>
          <w:color w:val="002060"/>
          <w:sz w:val="22"/>
          <w:szCs w:val="22"/>
        </w:rPr>
        <w:t>Welcome to</w:t>
      </w:r>
      <w:r w:rsidR="00A26099" w:rsidRPr="00931098">
        <w:rPr>
          <w:b/>
          <w:bCs/>
          <w:color w:val="002060"/>
          <w:sz w:val="22"/>
          <w:szCs w:val="22"/>
        </w:rPr>
        <w:t xml:space="preserve"> our</w:t>
      </w:r>
      <w:r w:rsidRPr="00931098">
        <w:rPr>
          <w:b/>
          <w:bCs/>
          <w:color w:val="002060"/>
          <w:sz w:val="22"/>
          <w:szCs w:val="22"/>
        </w:rPr>
        <w:t xml:space="preserve"> surgery.</w:t>
      </w:r>
      <w:r w:rsidRPr="00931098">
        <w:rPr>
          <w:color w:val="002060"/>
          <w:sz w:val="22"/>
          <w:szCs w:val="22"/>
        </w:rPr>
        <w:t xml:space="preserve"> </w:t>
      </w:r>
      <w:r w:rsidRPr="00261882">
        <w:rPr>
          <w:sz w:val="22"/>
          <w:szCs w:val="22"/>
        </w:rPr>
        <w:t xml:space="preserve">We kindly ask that you provide the following information when you attend to register at the practice for </w:t>
      </w:r>
      <w:r w:rsidRPr="00261882">
        <w:rPr>
          <w:sz w:val="22"/>
          <w:szCs w:val="22"/>
          <w:u w:val="single"/>
        </w:rPr>
        <w:t>all patients</w:t>
      </w:r>
      <w:r w:rsidR="003E5353" w:rsidRPr="00261882">
        <w:rPr>
          <w:sz w:val="22"/>
          <w:szCs w:val="22"/>
          <w:u w:val="single"/>
        </w:rPr>
        <w:t xml:space="preserve"> aged 18</w:t>
      </w:r>
      <w:r w:rsidRPr="00261882">
        <w:rPr>
          <w:sz w:val="22"/>
          <w:szCs w:val="22"/>
          <w:u w:val="single"/>
        </w:rPr>
        <w:t xml:space="preserve"> and over </w:t>
      </w:r>
      <w:r w:rsidRPr="00261882">
        <w:rPr>
          <w:sz w:val="22"/>
          <w:szCs w:val="22"/>
        </w:rPr>
        <w:t>that are being registered.  We are working to promote equality, fairness and transparency in line with the Health &amp; Social Care Act of 2012.</w:t>
      </w:r>
      <w:r w:rsidR="00F063A3" w:rsidRPr="00261882">
        <w:rPr>
          <w:sz w:val="22"/>
          <w:szCs w:val="22"/>
        </w:rPr>
        <w:t xml:space="preserve"> This applies to all patients registering.</w:t>
      </w:r>
    </w:p>
    <w:p w14:paraId="5F02A398" w14:textId="0CB3C4B7" w:rsidR="00A36847" w:rsidRPr="00261882" w:rsidRDefault="00A36847" w:rsidP="00B3454B">
      <w:pPr>
        <w:pStyle w:val="Heading1"/>
        <w:jc w:val="both"/>
        <w:rPr>
          <w:rFonts w:asciiTheme="minorHAnsi" w:eastAsiaTheme="minorHAnsi" w:hAnsiTheme="minorHAnsi"/>
          <w:bCs w:val="0"/>
          <w:kern w:val="0"/>
          <w:sz w:val="22"/>
          <w:szCs w:val="22"/>
        </w:rPr>
      </w:pPr>
      <w:r w:rsidRPr="00261882">
        <w:rPr>
          <w:rFonts w:asciiTheme="minorHAnsi" w:eastAsiaTheme="minorHAnsi" w:hAnsiTheme="minorHAnsi"/>
          <w:bCs w:val="0"/>
          <w:kern w:val="0"/>
          <w:sz w:val="22"/>
          <w:szCs w:val="22"/>
        </w:rPr>
        <w:t>Patients are only not registered under current legislation if they live outside of our practice boundaries or if there is other reasonable grounds that would compromise the patient / surgery relationship.</w:t>
      </w:r>
    </w:p>
    <w:p w14:paraId="601BAEA9" w14:textId="77777777" w:rsidR="0068601E" w:rsidRPr="00261882" w:rsidRDefault="00261882" w:rsidP="0068601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TW Check</w:t>
      </w:r>
    </w:p>
    <w:p w14:paraId="210869D4" w14:textId="77777777" w:rsidR="003D5F71" w:rsidRPr="00261882" w:rsidRDefault="00374CD5" w:rsidP="00374CD5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61882">
        <w:rPr>
          <w:sz w:val="22"/>
          <w:szCs w:val="22"/>
        </w:rPr>
        <w:t xml:space="preserve">Photo ID:  A </w:t>
      </w:r>
      <w:r w:rsidR="00A36847" w:rsidRPr="00261882">
        <w:rPr>
          <w:sz w:val="22"/>
          <w:szCs w:val="22"/>
        </w:rPr>
        <w:t xml:space="preserve">valid photo </w:t>
      </w:r>
      <w:r w:rsidR="00F063A3" w:rsidRPr="00261882">
        <w:rPr>
          <w:sz w:val="22"/>
          <w:szCs w:val="22"/>
        </w:rPr>
        <w:t>identification ie</w:t>
      </w:r>
      <w:r w:rsidR="00A36847" w:rsidRPr="00261882">
        <w:rPr>
          <w:sz w:val="22"/>
          <w:szCs w:val="22"/>
        </w:rPr>
        <w:t>. Passport, driving licence, bus pass etc.</w:t>
      </w:r>
      <w:r w:rsidR="00730AF3" w:rsidRPr="00261882">
        <w:rPr>
          <w:sz w:val="22"/>
          <w:szCs w:val="22"/>
        </w:rPr>
        <w:t xml:space="preserve">       </w:t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  <w:t xml:space="preserve">  </w:t>
      </w:r>
      <w:r w:rsidR="00730AF3" w:rsidRPr="00261882">
        <w:rPr>
          <w:sz w:val="22"/>
          <w:szCs w:val="22"/>
        </w:rPr>
        <w:sym w:font="Wingdings 2" w:char="F0A3"/>
      </w:r>
    </w:p>
    <w:p w14:paraId="5AD0BB16" w14:textId="77777777" w:rsidR="00374CD5" w:rsidRPr="00261882" w:rsidRDefault="00374CD5" w:rsidP="003D5F71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61882">
        <w:rPr>
          <w:sz w:val="22"/>
          <w:szCs w:val="22"/>
        </w:rPr>
        <w:t>Proof of Address: A utility bill or bank statement (no older than 3 months).</w:t>
      </w:r>
      <w:r w:rsidR="00730AF3" w:rsidRPr="00261882">
        <w:rPr>
          <w:sz w:val="22"/>
          <w:szCs w:val="22"/>
        </w:rPr>
        <w:t xml:space="preserve">              </w:t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730AF3" w:rsidRPr="00261882">
        <w:rPr>
          <w:sz w:val="22"/>
          <w:szCs w:val="22"/>
        </w:rPr>
        <w:t xml:space="preserve">  </w:t>
      </w:r>
      <w:r w:rsidR="00730AF3" w:rsidRPr="00261882">
        <w:rPr>
          <w:sz w:val="22"/>
          <w:szCs w:val="22"/>
        </w:rPr>
        <w:sym w:font="Wingdings 2" w:char="F0A3"/>
      </w:r>
    </w:p>
    <w:p w14:paraId="458D9D9E" w14:textId="3976C650" w:rsidR="008A1862" w:rsidRDefault="008A1862" w:rsidP="0093109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Under 18’s – birth certificate</w:t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  <w:t xml:space="preserve">  </w:t>
      </w:r>
      <w:r w:rsidR="00931098" w:rsidRPr="00261882">
        <w:rPr>
          <w:sz w:val="22"/>
          <w:szCs w:val="22"/>
        </w:rPr>
        <w:sym w:font="Wingdings 2" w:char="F0A3"/>
      </w:r>
    </w:p>
    <w:p w14:paraId="309A247D" w14:textId="77777777" w:rsidR="00931098" w:rsidRDefault="00931098" w:rsidP="00931098">
      <w:pPr>
        <w:pStyle w:val="NoSpacing"/>
        <w:ind w:left="720"/>
        <w:rPr>
          <w:sz w:val="22"/>
          <w:szCs w:val="22"/>
        </w:rPr>
      </w:pPr>
    </w:p>
    <w:p w14:paraId="3D83DF45" w14:textId="2191E4FC" w:rsidR="00931098" w:rsidRDefault="00931098" w:rsidP="0093109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Martial status: </w:t>
      </w:r>
      <w:r>
        <w:rPr>
          <w:sz w:val="22"/>
          <w:szCs w:val="22"/>
        </w:rPr>
        <w:tab/>
      </w:r>
      <w:r w:rsidRPr="00931098">
        <w:rPr>
          <w:sz w:val="22"/>
          <w:szCs w:val="22"/>
        </w:rPr>
        <w:tab/>
      </w:r>
      <w:r w:rsidRPr="00931098">
        <w:rPr>
          <w:sz w:val="22"/>
          <w:szCs w:val="22"/>
        </w:rPr>
        <w:tab/>
      </w:r>
      <w:r w:rsidRPr="00931098">
        <w:rPr>
          <w:sz w:val="22"/>
          <w:szCs w:val="22"/>
        </w:rPr>
        <w:tab/>
      </w:r>
      <w:r w:rsidRPr="00931098">
        <w:rPr>
          <w:sz w:val="22"/>
          <w:szCs w:val="22"/>
        </w:rPr>
        <w:tab/>
      </w:r>
      <w:r w:rsidRPr="00931098">
        <w:rPr>
          <w:sz w:val="22"/>
          <w:szCs w:val="22"/>
        </w:rPr>
        <w:tab/>
      </w:r>
      <w:r w:rsidRPr="00931098">
        <w:rPr>
          <w:sz w:val="22"/>
          <w:szCs w:val="22"/>
        </w:rPr>
        <w:tab/>
      </w:r>
      <w:r w:rsidRPr="00931098">
        <w:rPr>
          <w:sz w:val="22"/>
          <w:szCs w:val="22"/>
        </w:rPr>
        <w:tab/>
      </w:r>
      <w:r w:rsidRPr="00931098">
        <w:rPr>
          <w:sz w:val="22"/>
          <w:szCs w:val="22"/>
        </w:rPr>
        <w:tab/>
      </w:r>
      <w:r w:rsidRPr="00931098">
        <w:rPr>
          <w:sz w:val="22"/>
          <w:szCs w:val="22"/>
        </w:rPr>
        <w:tab/>
      </w:r>
      <w:r w:rsidRPr="00931098">
        <w:rPr>
          <w:szCs w:val="24"/>
        </w:rPr>
        <w:tab/>
        <w:t xml:space="preserve"> </w:t>
      </w:r>
      <w:r w:rsidRPr="00931098"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2" w:char="F0A3"/>
      </w:r>
      <w:r w:rsidRPr="00931098">
        <w:rPr>
          <w:sz w:val="22"/>
          <w:szCs w:val="22"/>
        </w:rPr>
        <w:t xml:space="preserve"> </w:t>
      </w:r>
    </w:p>
    <w:p w14:paraId="29C9F5E0" w14:textId="77777777" w:rsidR="00931098" w:rsidRPr="00931098" w:rsidRDefault="00931098" w:rsidP="00931098">
      <w:pPr>
        <w:pStyle w:val="NoSpacing"/>
        <w:rPr>
          <w:sz w:val="22"/>
          <w:szCs w:val="22"/>
        </w:rPr>
      </w:pPr>
    </w:p>
    <w:p w14:paraId="2CEEE352" w14:textId="0E31B39C" w:rsidR="00462AAC" w:rsidRDefault="00A26099" w:rsidP="00462AAC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state your e</w:t>
      </w:r>
      <w:r w:rsidR="0068601E" w:rsidRPr="00261882">
        <w:rPr>
          <w:sz w:val="22"/>
          <w:szCs w:val="22"/>
        </w:rPr>
        <w:t>thnicity:</w:t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  <w:t xml:space="preserve">  </w:t>
      </w:r>
      <w:r w:rsidR="00261882">
        <w:rPr>
          <w:sz w:val="22"/>
          <w:szCs w:val="22"/>
        </w:rPr>
        <w:sym w:font="Wingdings 2" w:char="F0A3"/>
      </w:r>
      <w:r w:rsidR="00261882">
        <w:rPr>
          <w:sz w:val="22"/>
          <w:szCs w:val="22"/>
        </w:rPr>
        <w:t xml:space="preserve"> </w:t>
      </w:r>
    </w:p>
    <w:p w14:paraId="0B3E860A" w14:textId="77777777" w:rsidR="00931098" w:rsidRPr="00931098" w:rsidRDefault="00931098" w:rsidP="00931098">
      <w:pPr>
        <w:pStyle w:val="NoSpacing"/>
        <w:rPr>
          <w:sz w:val="22"/>
          <w:szCs w:val="22"/>
        </w:rPr>
      </w:pPr>
    </w:p>
    <w:p w14:paraId="639386B2" w14:textId="77777777" w:rsidR="0068601E" w:rsidRDefault="0068601E" w:rsidP="0068601E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261882">
        <w:rPr>
          <w:sz w:val="22"/>
          <w:szCs w:val="22"/>
        </w:rPr>
        <w:t>Please state your first language:</w:t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  <w:t xml:space="preserve">  </w:t>
      </w:r>
      <w:r w:rsidR="00261882">
        <w:rPr>
          <w:sz w:val="22"/>
          <w:szCs w:val="22"/>
        </w:rPr>
        <w:sym w:font="Wingdings 2" w:char="F0A3"/>
      </w:r>
    </w:p>
    <w:p w14:paraId="558E0EA7" w14:textId="77777777" w:rsidR="00931098" w:rsidRDefault="00931098" w:rsidP="00931098">
      <w:pPr>
        <w:pStyle w:val="NoSpacing"/>
        <w:rPr>
          <w:sz w:val="22"/>
          <w:szCs w:val="22"/>
        </w:rPr>
      </w:pPr>
    </w:p>
    <w:p w14:paraId="16BC827F" w14:textId="2DBDC1EF" w:rsidR="00931098" w:rsidRPr="00931098" w:rsidRDefault="00931098" w:rsidP="0093109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Nominated Pharmacy: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 2" w:char="F0A3"/>
      </w:r>
    </w:p>
    <w:p w14:paraId="1D2ED37D" w14:textId="77777777" w:rsidR="00931098" w:rsidRDefault="00931098" w:rsidP="00931098">
      <w:pPr>
        <w:pStyle w:val="ListParagraph"/>
        <w:rPr>
          <w:sz w:val="22"/>
          <w:szCs w:val="22"/>
        </w:rPr>
      </w:pPr>
    </w:p>
    <w:p w14:paraId="64155A6E" w14:textId="79DFD24F" w:rsidR="00931098" w:rsidRPr="00931098" w:rsidRDefault="00931098" w:rsidP="00931098">
      <w:pPr>
        <w:pStyle w:val="NoSpacing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Next of Kin: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Wingdings 2" w:char="F0A3"/>
      </w:r>
    </w:p>
    <w:p w14:paraId="6FB00705" w14:textId="77777777" w:rsidR="00931098" w:rsidRPr="00931098" w:rsidRDefault="00931098" w:rsidP="00931098">
      <w:pPr>
        <w:rPr>
          <w:b/>
          <w:sz w:val="22"/>
          <w:szCs w:val="22"/>
        </w:rPr>
      </w:pPr>
    </w:p>
    <w:p w14:paraId="40D96978" w14:textId="520A12D9" w:rsidR="00931098" w:rsidRDefault="00931098" w:rsidP="00931098">
      <w:pPr>
        <w:pStyle w:val="NoSpacing"/>
        <w:numPr>
          <w:ilvl w:val="0"/>
          <w:numId w:val="1"/>
        </w:numPr>
        <w:rPr>
          <w:bCs/>
          <w:sz w:val="22"/>
          <w:szCs w:val="22"/>
        </w:rPr>
      </w:pPr>
      <w:r w:rsidRPr="00931098">
        <w:rPr>
          <w:bCs/>
          <w:sz w:val="22"/>
          <w:szCs w:val="22"/>
        </w:rPr>
        <w:t>Any disabilities requiring extra support in attending the surgery</w:t>
      </w:r>
      <w:r>
        <w:rPr>
          <w:bCs/>
          <w:sz w:val="22"/>
          <w:szCs w:val="22"/>
        </w:rPr>
        <w:t xml:space="preserve">: </w:t>
      </w:r>
    </w:p>
    <w:p w14:paraId="22A96966" w14:textId="77777777" w:rsidR="00252897" w:rsidRDefault="00252897" w:rsidP="00252897">
      <w:pPr>
        <w:pStyle w:val="ListParagraph"/>
        <w:rPr>
          <w:bCs/>
          <w:sz w:val="22"/>
          <w:szCs w:val="22"/>
        </w:rPr>
      </w:pPr>
    </w:p>
    <w:p w14:paraId="5A44F64A" w14:textId="531D6986" w:rsidR="00252897" w:rsidRDefault="00252897" w:rsidP="00931098">
      <w:pPr>
        <w:pStyle w:val="NoSpacing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Address: </w:t>
      </w:r>
    </w:p>
    <w:p w14:paraId="56824DC0" w14:textId="77777777" w:rsidR="00931098" w:rsidRDefault="00931098" w:rsidP="00931098">
      <w:pPr>
        <w:pStyle w:val="ListParagraph"/>
        <w:rPr>
          <w:bCs/>
          <w:sz w:val="22"/>
          <w:szCs w:val="22"/>
        </w:rPr>
      </w:pPr>
    </w:p>
    <w:p w14:paraId="235D89F5" w14:textId="0C26B403" w:rsidR="00931098" w:rsidRPr="00931098" w:rsidRDefault="00931098" w:rsidP="00931098">
      <w:pPr>
        <w:pStyle w:val="NoSpacing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Are you a military veteran ?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31098">
        <w:rPr>
          <w:b/>
          <w:sz w:val="22"/>
          <w:szCs w:val="22"/>
        </w:rPr>
        <w:t>YES/NO</w:t>
      </w:r>
    </w:p>
    <w:p w14:paraId="2A44B2CF" w14:textId="77777777" w:rsidR="003D5F71" w:rsidRPr="00261882" w:rsidRDefault="003D5F71" w:rsidP="00374CD5">
      <w:pPr>
        <w:pStyle w:val="NoSpacing"/>
        <w:rPr>
          <w:sz w:val="22"/>
          <w:szCs w:val="22"/>
        </w:rPr>
      </w:pPr>
    </w:p>
    <w:p w14:paraId="288C8B23" w14:textId="141143D1" w:rsidR="00374CD5" w:rsidRPr="00261882" w:rsidRDefault="00374CD5" w:rsidP="00374CD5">
      <w:pPr>
        <w:pStyle w:val="NoSpacing"/>
        <w:rPr>
          <w:sz w:val="22"/>
          <w:szCs w:val="22"/>
        </w:rPr>
      </w:pPr>
      <w:r w:rsidRPr="00261882">
        <w:rPr>
          <w:b/>
          <w:sz w:val="22"/>
          <w:szCs w:val="22"/>
        </w:rPr>
        <w:t>Are you a carer?</w:t>
      </w:r>
      <w:r w:rsidRPr="00261882">
        <w:rPr>
          <w:sz w:val="22"/>
          <w:szCs w:val="22"/>
        </w:rPr>
        <w:t xml:space="preserve">    </w:t>
      </w:r>
      <w:r w:rsidR="00B94ACF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="00931098">
        <w:rPr>
          <w:sz w:val="22"/>
          <w:szCs w:val="22"/>
        </w:rPr>
        <w:tab/>
      </w:r>
      <w:r w:rsidRPr="00B94ACF">
        <w:rPr>
          <w:b/>
          <w:sz w:val="22"/>
          <w:szCs w:val="22"/>
        </w:rPr>
        <w:t>YES/NO</w:t>
      </w:r>
      <w:r w:rsidR="00462AAC" w:rsidRPr="00261882">
        <w:rPr>
          <w:sz w:val="22"/>
          <w:szCs w:val="22"/>
        </w:rPr>
        <w:t xml:space="preserve"> </w:t>
      </w:r>
    </w:p>
    <w:p w14:paraId="32C292AF" w14:textId="77777777" w:rsidR="00374CD5" w:rsidRPr="00261882" w:rsidRDefault="00462AAC" w:rsidP="00374CD5">
      <w:pPr>
        <w:pStyle w:val="NoSpacing"/>
        <w:rPr>
          <w:sz w:val="22"/>
          <w:szCs w:val="22"/>
        </w:rPr>
      </w:pPr>
      <w:r w:rsidRPr="00261882">
        <w:rPr>
          <w:sz w:val="22"/>
          <w:szCs w:val="22"/>
        </w:rPr>
        <w:t>(Some who relies on you to assist with everyday living and who would struggle if you were not able to)</w:t>
      </w:r>
    </w:p>
    <w:p w14:paraId="36157CA5" w14:textId="09743E30" w:rsidR="00261882" w:rsidRPr="00261882" w:rsidRDefault="00A17B8B" w:rsidP="00931098">
      <w:pPr>
        <w:pStyle w:val="NoSpacing"/>
        <w:ind w:firstLine="720"/>
        <w:rPr>
          <w:rStyle w:val="HTMLCite"/>
          <w:color w:val="auto"/>
          <w:sz w:val="22"/>
          <w:szCs w:val="22"/>
        </w:rPr>
      </w:pPr>
      <w:r w:rsidRPr="00261882">
        <w:rPr>
          <w:sz w:val="22"/>
          <w:szCs w:val="22"/>
        </w:rPr>
        <w:t xml:space="preserve">Please can we pass your carer’s details to Bucks </w:t>
      </w:r>
      <w:r w:rsidR="0068601E" w:rsidRPr="00261882">
        <w:rPr>
          <w:sz w:val="22"/>
          <w:szCs w:val="22"/>
        </w:rPr>
        <w:t>Carers?</w:t>
      </w:r>
      <w:r w:rsidR="00931098">
        <w:rPr>
          <w:sz w:val="22"/>
          <w:szCs w:val="22"/>
        </w:rPr>
        <w:t xml:space="preserve"> </w:t>
      </w:r>
      <w:r w:rsidR="00931098" w:rsidRPr="00261882">
        <w:rPr>
          <w:rStyle w:val="HTMLCite"/>
          <w:rFonts w:cs="Arial"/>
          <w:color w:val="0070C0"/>
          <w:sz w:val="22"/>
          <w:szCs w:val="22"/>
          <w:lang w:val="en"/>
        </w:rPr>
        <w:t>www.</w:t>
      </w:r>
      <w:r w:rsidR="00931098" w:rsidRPr="00261882">
        <w:rPr>
          <w:rStyle w:val="Strong"/>
          <w:rFonts w:cs="Arial"/>
          <w:color w:val="0070C0"/>
          <w:sz w:val="22"/>
          <w:szCs w:val="22"/>
          <w:lang w:val="en"/>
        </w:rPr>
        <w:t>carersbucks</w:t>
      </w:r>
      <w:r w:rsidR="00931098" w:rsidRPr="00261882">
        <w:rPr>
          <w:rStyle w:val="HTMLCite"/>
          <w:rFonts w:cs="Arial"/>
          <w:color w:val="0070C0"/>
          <w:sz w:val="22"/>
          <w:szCs w:val="22"/>
          <w:lang w:val="en"/>
        </w:rPr>
        <w:t>.or</w:t>
      </w:r>
      <w:r w:rsidR="00931098">
        <w:rPr>
          <w:rStyle w:val="HTMLCite"/>
          <w:rFonts w:cs="Arial"/>
          <w:color w:val="0070C0"/>
          <w:sz w:val="22"/>
          <w:szCs w:val="22"/>
          <w:lang w:val="en"/>
        </w:rPr>
        <w:t>g</w:t>
      </w:r>
      <w:r w:rsidR="00374CD5" w:rsidRPr="00261882">
        <w:rPr>
          <w:sz w:val="22"/>
          <w:szCs w:val="22"/>
        </w:rPr>
        <w:t xml:space="preserve">  </w:t>
      </w:r>
      <w:r w:rsidR="00B94ACF">
        <w:rPr>
          <w:sz w:val="22"/>
          <w:szCs w:val="22"/>
        </w:rPr>
        <w:t xml:space="preserve">                           </w:t>
      </w:r>
      <w:r w:rsidR="00931098">
        <w:rPr>
          <w:sz w:val="22"/>
          <w:szCs w:val="22"/>
        </w:rPr>
        <w:tab/>
      </w:r>
      <w:r w:rsidR="00374CD5" w:rsidRPr="00261882">
        <w:rPr>
          <w:b/>
          <w:sz w:val="22"/>
          <w:szCs w:val="22"/>
        </w:rPr>
        <w:t>YES/NO</w:t>
      </w:r>
      <w:r w:rsidR="00261882">
        <w:rPr>
          <w:sz w:val="22"/>
          <w:szCs w:val="22"/>
        </w:rPr>
        <w:tab/>
      </w:r>
    </w:p>
    <w:p w14:paraId="715B8E8B" w14:textId="77777777" w:rsidR="00746B40" w:rsidRPr="00261882" w:rsidRDefault="00746B40" w:rsidP="00374CD5">
      <w:pPr>
        <w:pStyle w:val="NoSpacing"/>
        <w:rPr>
          <w:sz w:val="22"/>
          <w:szCs w:val="22"/>
        </w:rPr>
      </w:pPr>
    </w:p>
    <w:p w14:paraId="60786B12" w14:textId="77777777" w:rsidR="00730AF3" w:rsidRPr="00261882" w:rsidRDefault="00123454" w:rsidP="00374CD5">
      <w:pPr>
        <w:pStyle w:val="NoSpacing"/>
        <w:rPr>
          <w:b/>
          <w:sz w:val="22"/>
          <w:szCs w:val="22"/>
        </w:rPr>
      </w:pPr>
      <w:r w:rsidRPr="00261882">
        <w:rPr>
          <w:b/>
          <w:sz w:val="22"/>
          <w:szCs w:val="22"/>
        </w:rPr>
        <w:t>FREE TEXT REMINDER:</w:t>
      </w:r>
    </w:p>
    <w:p w14:paraId="06B0860E" w14:textId="77777777" w:rsidR="00123454" w:rsidRPr="00261882" w:rsidRDefault="00123454" w:rsidP="00374CD5">
      <w:pPr>
        <w:pStyle w:val="NoSpacing"/>
        <w:rPr>
          <w:b/>
          <w:sz w:val="22"/>
          <w:szCs w:val="22"/>
        </w:rPr>
      </w:pPr>
      <w:r w:rsidRPr="00261882">
        <w:rPr>
          <w:sz w:val="22"/>
          <w:szCs w:val="22"/>
        </w:rPr>
        <w:t xml:space="preserve">Do you wish to sign </w:t>
      </w:r>
      <w:r w:rsidR="00B23049" w:rsidRPr="00261882">
        <w:rPr>
          <w:sz w:val="22"/>
          <w:szCs w:val="22"/>
        </w:rPr>
        <w:t>up for free Text reminders</w:t>
      </w:r>
      <w:r w:rsidR="00730AF3" w:rsidRPr="00261882">
        <w:rPr>
          <w:sz w:val="22"/>
          <w:szCs w:val="22"/>
        </w:rPr>
        <w:t xml:space="preserve"> and health promotion invites?</w:t>
      </w:r>
      <w:r w:rsidR="00B23049" w:rsidRPr="00261882">
        <w:rPr>
          <w:sz w:val="22"/>
          <w:szCs w:val="22"/>
        </w:rPr>
        <w:t xml:space="preserve">      </w:t>
      </w:r>
      <w:r w:rsidR="00B23049" w:rsidRPr="00261882">
        <w:rPr>
          <w:b/>
          <w:sz w:val="22"/>
          <w:szCs w:val="22"/>
        </w:rPr>
        <w:t>YES/NO</w:t>
      </w:r>
      <w:r w:rsidR="00261882">
        <w:rPr>
          <w:sz w:val="22"/>
          <w:szCs w:val="22"/>
        </w:rPr>
        <w:tab/>
      </w:r>
      <w:r w:rsidR="00261882">
        <w:rPr>
          <w:sz w:val="22"/>
          <w:szCs w:val="22"/>
        </w:rPr>
        <w:tab/>
        <w:t xml:space="preserve">   </w:t>
      </w:r>
      <w:r w:rsidR="00261882">
        <w:rPr>
          <w:sz w:val="22"/>
          <w:szCs w:val="22"/>
        </w:rPr>
        <w:tab/>
      </w:r>
      <w:r w:rsidR="00B94ACF">
        <w:rPr>
          <w:sz w:val="22"/>
          <w:szCs w:val="22"/>
        </w:rPr>
        <w:t xml:space="preserve"> </w:t>
      </w:r>
      <w:r w:rsidR="00261882">
        <w:rPr>
          <w:sz w:val="22"/>
          <w:szCs w:val="22"/>
        </w:rPr>
        <w:sym w:font="Wingdings 2" w:char="F0A3"/>
      </w:r>
    </w:p>
    <w:p w14:paraId="3D138BDF" w14:textId="77777777" w:rsidR="00B23049" w:rsidRPr="00261882" w:rsidRDefault="00B23049" w:rsidP="00374CD5">
      <w:pPr>
        <w:pStyle w:val="NoSpacing"/>
        <w:rPr>
          <w:sz w:val="22"/>
          <w:szCs w:val="22"/>
        </w:rPr>
      </w:pPr>
    </w:p>
    <w:p w14:paraId="31E9BA1C" w14:textId="77777777" w:rsidR="00B23049" w:rsidRPr="00261882" w:rsidRDefault="00B23049" w:rsidP="00374CD5">
      <w:pPr>
        <w:pStyle w:val="NoSpacing"/>
        <w:rPr>
          <w:b/>
          <w:sz w:val="22"/>
          <w:szCs w:val="22"/>
        </w:rPr>
      </w:pPr>
      <w:r w:rsidRPr="00261882">
        <w:rPr>
          <w:b/>
          <w:sz w:val="22"/>
          <w:szCs w:val="22"/>
        </w:rPr>
        <w:t>PATIENT ACCESS:</w:t>
      </w:r>
    </w:p>
    <w:p w14:paraId="6E95A4AD" w14:textId="261E31F1" w:rsidR="00A17B8B" w:rsidRPr="00261882" w:rsidRDefault="00B23049" w:rsidP="00374CD5">
      <w:pPr>
        <w:pStyle w:val="NoSpacing"/>
        <w:rPr>
          <w:sz w:val="22"/>
          <w:szCs w:val="22"/>
        </w:rPr>
      </w:pPr>
      <w:r w:rsidRPr="00261882">
        <w:rPr>
          <w:sz w:val="22"/>
          <w:szCs w:val="22"/>
        </w:rPr>
        <w:t xml:space="preserve">Please </w:t>
      </w:r>
      <w:r w:rsidR="00931098">
        <w:rPr>
          <w:sz w:val="22"/>
          <w:szCs w:val="22"/>
        </w:rPr>
        <w:t>visit the surgery</w:t>
      </w:r>
      <w:r w:rsidRPr="00261882">
        <w:rPr>
          <w:sz w:val="22"/>
          <w:szCs w:val="22"/>
        </w:rPr>
        <w:t xml:space="preserve"> website listed </w:t>
      </w:r>
      <w:hyperlink r:id="rId7" w:history="1">
        <w:r w:rsidR="00730AF3" w:rsidRPr="00261882">
          <w:rPr>
            <w:rStyle w:val="Hyperlink"/>
            <w:sz w:val="22"/>
            <w:szCs w:val="22"/>
          </w:rPr>
          <w:t>www.threewayssurgery.co.uk</w:t>
        </w:r>
      </w:hyperlink>
      <w:r w:rsidR="00730AF3" w:rsidRPr="00261882">
        <w:rPr>
          <w:sz w:val="22"/>
          <w:szCs w:val="22"/>
        </w:rPr>
        <w:t xml:space="preserve"> </w:t>
      </w:r>
      <w:r w:rsidRPr="00261882">
        <w:rPr>
          <w:sz w:val="22"/>
          <w:szCs w:val="22"/>
        </w:rPr>
        <w:t>below to</w:t>
      </w:r>
      <w:r w:rsidR="00A17B8B" w:rsidRPr="00261882">
        <w:rPr>
          <w:sz w:val="22"/>
          <w:szCs w:val="22"/>
        </w:rPr>
        <w:t xml:space="preserve"> a gain ac</w:t>
      </w:r>
      <w:r w:rsidR="00730AF3" w:rsidRPr="00261882">
        <w:rPr>
          <w:sz w:val="22"/>
          <w:szCs w:val="22"/>
        </w:rPr>
        <w:t xml:space="preserve">cess to all our online services  visit </w:t>
      </w:r>
      <w:hyperlink r:id="rId8" w:history="1">
        <w:r w:rsidR="00E81857" w:rsidRPr="00A16842">
          <w:rPr>
            <w:rStyle w:val="Hyperlink"/>
            <w:sz w:val="22"/>
            <w:szCs w:val="22"/>
          </w:rPr>
          <w:t>www.Patientaccess.co.uk</w:t>
        </w:r>
      </w:hyperlink>
      <w:r w:rsidR="00931098">
        <w:rPr>
          <w:rStyle w:val="Hyperlink"/>
          <w:sz w:val="22"/>
          <w:szCs w:val="22"/>
        </w:rPr>
        <w:t xml:space="preserve"> or download the NHS app </w:t>
      </w:r>
      <w:r w:rsidR="00A17B8B" w:rsidRPr="00261882">
        <w:rPr>
          <w:sz w:val="22"/>
          <w:szCs w:val="22"/>
        </w:rPr>
        <w:t>.</w:t>
      </w:r>
      <w:r w:rsidR="00E81857">
        <w:rPr>
          <w:sz w:val="22"/>
          <w:szCs w:val="22"/>
        </w:rPr>
        <w:t xml:space="preserve"> This can be activated once you have attended your health check.</w:t>
      </w:r>
    </w:p>
    <w:p w14:paraId="7DDB7F40" w14:textId="77777777" w:rsidR="00A17B8B" w:rsidRPr="00B94ACF" w:rsidRDefault="00A17B8B" w:rsidP="00374CD5">
      <w:pPr>
        <w:pStyle w:val="NoSpacing"/>
        <w:rPr>
          <w:sz w:val="22"/>
          <w:szCs w:val="22"/>
        </w:rPr>
      </w:pPr>
    </w:p>
    <w:p w14:paraId="68ADA492" w14:textId="77777777" w:rsidR="00A17B8B" w:rsidRPr="00B94ACF" w:rsidRDefault="00261882" w:rsidP="00B94ACF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B94ACF">
        <w:rPr>
          <w:rFonts w:asciiTheme="minorHAnsi" w:hAnsiTheme="minorHAnsi"/>
          <w:b/>
          <w:sz w:val="22"/>
          <w:szCs w:val="22"/>
        </w:rPr>
        <w:t>Summary Care Record</w:t>
      </w:r>
      <w:r w:rsidRPr="00261882">
        <w:rPr>
          <w:b/>
          <w:sz w:val="22"/>
          <w:szCs w:val="22"/>
        </w:rPr>
        <w:t>:</w:t>
      </w:r>
      <w:r w:rsidR="00B94ACF">
        <w:rPr>
          <w:b/>
          <w:sz w:val="22"/>
          <w:szCs w:val="22"/>
        </w:rPr>
        <w:t xml:space="preserve">                                                                                     </w:t>
      </w:r>
      <w:r w:rsidR="00B94ACF" w:rsidRPr="00261882">
        <w:rPr>
          <w:rFonts w:asciiTheme="minorHAnsi" w:hAnsiTheme="minorHAnsi" w:cs="Arial"/>
          <w:b/>
          <w:color w:val="000000"/>
          <w:sz w:val="22"/>
          <w:szCs w:val="22"/>
        </w:rPr>
        <w:t>OPT Out   YES/NO</w:t>
      </w:r>
      <w:r w:rsidR="00B94ACF">
        <w:rPr>
          <w:rFonts w:cs="Arial"/>
          <w:b/>
          <w:color w:val="000000"/>
          <w:sz w:val="22"/>
          <w:szCs w:val="22"/>
        </w:rPr>
        <w:tab/>
      </w:r>
      <w:r w:rsidR="00B94ACF">
        <w:rPr>
          <w:rFonts w:cs="Arial"/>
          <w:b/>
          <w:color w:val="000000"/>
          <w:sz w:val="22"/>
          <w:szCs w:val="22"/>
        </w:rPr>
        <w:tab/>
      </w:r>
      <w:r w:rsidR="00B94ACF">
        <w:rPr>
          <w:rFonts w:asciiTheme="minorHAnsi" w:hAnsiTheme="minorHAnsi" w:cs="Arial"/>
          <w:color w:val="000000"/>
          <w:sz w:val="22"/>
          <w:szCs w:val="22"/>
        </w:rPr>
        <w:sym w:font="Wingdings 2" w:char="F0A3"/>
      </w:r>
    </w:p>
    <w:p w14:paraId="688F6BA6" w14:textId="035F799A" w:rsidR="00261882" w:rsidRDefault="00261882" w:rsidP="0026188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="Arial"/>
          <w:b/>
          <w:color w:val="0070C0"/>
          <w:sz w:val="22"/>
          <w:szCs w:val="22"/>
        </w:rPr>
      </w:pPr>
      <w:r w:rsidRPr="00261882">
        <w:rPr>
          <w:rFonts w:asciiTheme="minorHAnsi" w:hAnsiTheme="minorHAnsi" w:cs="Arial"/>
          <w:color w:val="000000"/>
          <w:sz w:val="22"/>
          <w:szCs w:val="22"/>
        </w:rPr>
        <w:t>It provides authorised care professionals with faster, secure access to essential information about you when you need care.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261882">
        <w:rPr>
          <w:rFonts w:asciiTheme="minorHAnsi" w:hAnsiTheme="minorHAnsi" w:cs="Arial"/>
          <w:color w:val="000000"/>
          <w:sz w:val="22"/>
          <w:szCs w:val="22"/>
        </w:rPr>
        <w:t>Summary Care Records improve the safety and quality of your care.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You are automatically opted in to the SCR service.  If you wish to opt out – you must complete the ‘Summary Care Opt-Out Form’ available from our reception team. </w:t>
      </w:r>
      <w:hyperlink r:id="rId9" w:history="1">
        <w:r w:rsidR="00931098" w:rsidRPr="004C3AA0">
          <w:rPr>
            <w:rStyle w:val="Hyperlink"/>
            <w:rFonts w:asciiTheme="minorHAnsi" w:hAnsiTheme="minorHAnsi" w:cs="Arial"/>
            <w:b/>
            <w:sz w:val="22"/>
            <w:szCs w:val="22"/>
          </w:rPr>
          <w:t>http://www.nhs.uk/NHSEngland/thenhs/records/healthrecords.co.uk</w:t>
        </w:r>
      </w:hyperlink>
    </w:p>
    <w:p w14:paraId="1A0E61FD" w14:textId="77777777" w:rsidR="00931098" w:rsidRPr="00261882" w:rsidRDefault="00931098" w:rsidP="00261882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inorHAnsi" w:hAnsiTheme="minorHAnsi" w:cs="Arial"/>
          <w:b/>
          <w:color w:val="0070C0"/>
          <w:sz w:val="22"/>
          <w:szCs w:val="22"/>
        </w:rPr>
      </w:pPr>
    </w:p>
    <w:p w14:paraId="6121ADBF" w14:textId="77777777" w:rsidR="00730AF3" w:rsidRPr="00B94ACF" w:rsidRDefault="00B94ACF" w:rsidP="00374CD5">
      <w:pPr>
        <w:pStyle w:val="NoSpacing"/>
        <w:rPr>
          <w:b/>
          <w:sz w:val="22"/>
          <w:szCs w:val="22"/>
        </w:rPr>
      </w:pPr>
      <w:r w:rsidRPr="00B94ACF">
        <w:rPr>
          <w:b/>
          <w:sz w:val="22"/>
          <w:szCs w:val="22"/>
        </w:rPr>
        <w:t>Care Data</w:t>
      </w:r>
      <w:r w:rsidR="001744EC">
        <w:rPr>
          <w:b/>
          <w:sz w:val="22"/>
          <w:szCs w:val="22"/>
        </w:rPr>
        <w:tab/>
      </w:r>
      <w:r w:rsidR="001744EC">
        <w:rPr>
          <w:b/>
          <w:sz w:val="22"/>
          <w:szCs w:val="22"/>
        </w:rPr>
        <w:tab/>
      </w:r>
      <w:r w:rsidR="001744EC">
        <w:rPr>
          <w:b/>
          <w:sz w:val="22"/>
          <w:szCs w:val="22"/>
        </w:rPr>
        <w:tab/>
      </w:r>
      <w:r w:rsidR="001744EC">
        <w:rPr>
          <w:b/>
          <w:sz w:val="22"/>
          <w:szCs w:val="22"/>
        </w:rPr>
        <w:tab/>
      </w:r>
      <w:r w:rsidR="001744EC">
        <w:rPr>
          <w:b/>
          <w:sz w:val="22"/>
          <w:szCs w:val="22"/>
        </w:rPr>
        <w:tab/>
      </w:r>
      <w:r w:rsidR="001744EC">
        <w:rPr>
          <w:b/>
          <w:sz w:val="22"/>
          <w:szCs w:val="22"/>
        </w:rPr>
        <w:tab/>
      </w:r>
      <w:r w:rsidR="001744EC">
        <w:rPr>
          <w:b/>
          <w:sz w:val="22"/>
          <w:szCs w:val="22"/>
        </w:rPr>
        <w:tab/>
      </w:r>
      <w:r w:rsidR="001744EC">
        <w:rPr>
          <w:b/>
          <w:sz w:val="22"/>
          <w:szCs w:val="22"/>
        </w:rPr>
        <w:tab/>
        <w:t xml:space="preserve">          </w:t>
      </w:r>
      <w:r w:rsidR="001744EC" w:rsidRPr="00261882">
        <w:rPr>
          <w:rFonts w:cs="Arial"/>
          <w:b/>
          <w:color w:val="000000"/>
          <w:sz w:val="22"/>
          <w:szCs w:val="22"/>
        </w:rPr>
        <w:t>OPT Out   YES/NO</w:t>
      </w:r>
      <w:r w:rsidR="001744EC">
        <w:rPr>
          <w:rFonts w:cs="Arial"/>
          <w:b/>
          <w:color w:val="000000"/>
          <w:sz w:val="22"/>
          <w:szCs w:val="22"/>
        </w:rPr>
        <w:tab/>
      </w:r>
      <w:r w:rsidR="001744EC">
        <w:rPr>
          <w:rFonts w:cs="Arial"/>
          <w:b/>
          <w:color w:val="000000"/>
          <w:sz w:val="22"/>
          <w:szCs w:val="22"/>
        </w:rPr>
        <w:tab/>
      </w:r>
      <w:r w:rsidR="001744EC">
        <w:rPr>
          <w:rFonts w:cs="Arial"/>
          <w:color w:val="000000"/>
          <w:sz w:val="22"/>
          <w:szCs w:val="22"/>
        </w:rPr>
        <w:sym w:font="Wingdings 2" w:char="F0A3"/>
      </w:r>
    </w:p>
    <w:p w14:paraId="65B3E006" w14:textId="61E49169" w:rsidR="00931098" w:rsidRPr="00532C01" w:rsidRDefault="00B94ACF" w:rsidP="00E81857">
      <w:pPr>
        <w:pStyle w:val="NormalWeb"/>
        <w:shd w:val="clear" w:color="auto" w:fill="FFFFFF"/>
        <w:spacing w:before="0" w:beforeAutospacing="0" w:after="135" w:afterAutospacing="0" w:line="302" w:lineRule="atLeast"/>
        <w:rPr>
          <w:rStyle w:val="apple-converted-space"/>
          <w:rFonts w:asciiTheme="minorHAnsi" w:hAnsiTheme="minorHAnsi" w:cs="Arial"/>
          <w:sz w:val="22"/>
          <w:szCs w:val="22"/>
        </w:rPr>
      </w:pPr>
      <w:r w:rsidRPr="00B94ACF">
        <w:rPr>
          <w:rFonts w:asciiTheme="minorHAnsi" w:hAnsiTheme="minorHAnsi" w:cs="Arial"/>
          <w:sz w:val="22"/>
          <w:szCs w:val="22"/>
        </w:rPr>
        <w:t>Information about you and the care you receive is shared, in a secure system, by healthcare staff to support your treatment and care</w:t>
      </w:r>
      <w:r w:rsidR="00931098">
        <w:rPr>
          <w:rFonts w:asciiTheme="minorHAnsi" w:hAnsiTheme="minorHAnsi" w:cs="Arial"/>
          <w:sz w:val="22"/>
          <w:szCs w:val="22"/>
        </w:rPr>
        <w:t>.</w:t>
      </w:r>
    </w:p>
    <w:p w14:paraId="5884DBDB" w14:textId="77777777" w:rsidR="00E81857" w:rsidRPr="00E81857" w:rsidRDefault="00A26099" w:rsidP="00E81857">
      <w:pPr>
        <w:pStyle w:val="NormalWeb"/>
        <w:shd w:val="clear" w:color="auto" w:fill="FFFFFF"/>
        <w:spacing w:before="0" w:beforeAutospacing="0" w:after="135" w:afterAutospacing="0" w:line="302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</w:t>
      </w:r>
    </w:p>
    <w:p w14:paraId="7BF34915" w14:textId="77777777" w:rsidR="00A17B8B" w:rsidRPr="00E81857" w:rsidRDefault="00A26099" w:rsidP="00374CD5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B8B" w:rsidRPr="00E81857">
        <w:rPr>
          <w:sz w:val="22"/>
          <w:szCs w:val="22"/>
        </w:rPr>
        <w:t>Signed</w:t>
      </w:r>
      <w:r>
        <w:rPr>
          <w:sz w:val="22"/>
          <w:szCs w:val="22"/>
        </w:rPr>
        <w:t xml:space="preserve"> :</w:t>
      </w:r>
      <w:r w:rsidR="00A17B8B" w:rsidRPr="00E81857">
        <w:rPr>
          <w:sz w:val="22"/>
          <w:szCs w:val="22"/>
        </w:rPr>
        <w:t xml:space="preserve">                                                                    Date</w:t>
      </w:r>
      <w:r>
        <w:rPr>
          <w:sz w:val="22"/>
          <w:szCs w:val="22"/>
        </w:rPr>
        <w:t xml:space="preserve"> :</w:t>
      </w:r>
    </w:p>
    <w:p w14:paraId="3F479361" w14:textId="77777777" w:rsidR="00A17B8B" w:rsidRPr="00E81857" w:rsidRDefault="00A17B8B" w:rsidP="00374CD5">
      <w:pPr>
        <w:pStyle w:val="NoSpacing"/>
        <w:rPr>
          <w:sz w:val="22"/>
          <w:szCs w:val="22"/>
        </w:rPr>
      </w:pPr>
    </w:p>
    <w:p w14:paraId="37EDC7AE" w14:textId="77777777" w:rsidR="00374CD5" w:rsidRPr="00A26099" w:rsidRDefault="00A17B8B" w:rsidP="00374CD5">
      <w:pPr>
        <w:pStyle w:val="NoSpacing"/>
        <w:rPr>
          <w:sz w:val="22"/>
          <w:szCs w:val="22"/>
        </w:rPr>
      </w:pPr>
      <w:r w:rsidRPr="00E81857">
        <w:rPr>
          <w:sz w:val="22"/>
          <w:szCs w:val="22"/>
        </w:rPr>
        <w:t>From all the team we would like to thank you for your co-operation and welcome you to Threeways Surgery.</w:t>
      </w:r>
    </w:p>
    <w:sectPr w:rsidR="00374CD5" w:rsidRPr="00A26099" w:rsidSect="00E8185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C60E8"/>
    <w:multiLevelType w:val="hybridMultilevel"/>
    <w:tmpl w:val="F8EC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76B1"/>
    <w:multiLevelType w:val="hybridMultilevel"/>
    <w:tmpl w:val="1CE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716728">
    <w:abstractNumId w:val="1"/>
  </w:num>
  <w:num w:numId="2" w16cid:durableId="55905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D5"/>
    <w:rsid w:val="000238CC"/>
    <w:rsid w:val="00067091"/>
    <w:rsid w:val="00084C4A"/>
    <w:rsid w:val="000946F2"/>
    <w:rsid w:val="00123454"/>
    <w:rsid w:val="001744DF"/>
    <w:rsid w:val="001744EC"/>
    <w:rsid w:val="0019512A"/>
    <w:rsid w:val="00252897"/>
    <w:rsid w:val="00261882"/>
    <w:rsid w:val="002C589A"/>
    <w:rsid w:val="0031644A"/>
    <w:rsid w:val="003427C0"/>
    <w:rsid w:val="00374CD5"/>
    <w:rsid w:val="003A46D4"/>
    <w:rsid w:val="003C764D"/>
    <w:rsid w:val="003D5F71"/>
    <w:rsid w:val="003E5353"/>
    <w:rsid w:val="003F1DDA"/>
    <w:rsid w:val="004062D1"/>
    <w:rsid w:val="00462AAC"/>
    <w:rsid w:val="00487AD3"/>
    <w:rsid w:val="004A4C39"/>
    <w:rsid w:val="004B2EB5"/>
    <w:rsid w:val="004C3E7D"/>
    <w:rsid w:val="00503A4B"/>
    <w:rsid w:val="00532C01"/>
    <w:rsid w:val="00535368"/>
    <w:rsid w:val="00570B6A"/>
    <w:rsid w:val="00582DDD"/>
    <w:rsid w:val="005B7A9F"/>
    <w:rsid w:val="005C6BDC"/>
    <w:rsid w:val="0061365F"/>
    <w:rsid w:val="00640385"/>
    <w:rsid w:val="00656E23"/>
    <w:rsid w:val="0068601E"/>
    <w:rsid w:val="00686ACA"/>
    <w:rsid w:val="00730AF3"/>
    <w:rsid w:val="00746B40"/>
    <w:rsid w:val="007777DF"/>
    <w:rsid w:val="008A1862"/>
    <w:rsid w:val="008A1894"/>
    <w:rsid w:val="008A71F7"/>
    <w:rsid w:val="00931098"/>
    <w:rsid w:val="00955FE2"/>
    <w:rsid w:val="00990821"/>
    <w:rsid w:val="009A05D4"/>
    <w:rsid w:val="009C677F"/>
    <w:rsid w:val="00A17B8B"/>
    <w:rsid w:val="00A26099"/>
    <w:rsid w:val="00A36847"/>
    <w:rsid w:val="00A37962"/>
    <w:rsid w:val="00A97BEC"/>
    <w:rsid w:val="00AE7669"/>
    <w:rsid w:val="00B23049"/>
    <w:rsid w:val="00B3454B"/>
    <w:rsid w:val="00B42464"/>
    <w:rsid w:val="00B77F52"/>
    <w:rsid w:val="00B86795"/>
    <w:rsid w:val="00B94ACF"/>
    <w:rsid w:val="00BC0805"/>
    <w:rsid w:val="00CB5EF0"/>
    <w:rsid w:val="00CC3C6A"/>
    <w:rsid w:val="00CD5070"/>
    <w:rsid w:val="00CF7B6D"/>
    <w:rsid w:val="00E0214C"/>
    <w:rsid w:val="00E81857"/>
    <w:rsid w:val="00E944F2"/>
    <w:rsid w:val="00EA4703"/>
    <w:rsid w:val="00EA5DCB"/>
    <w:rsid w:val="00F063A3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BE14"/>
  <w15:docId w15:val="{F5237FBC-3D5B-4508-ACE2-DC5E62C5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C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C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C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C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C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C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C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C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C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C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C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C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C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C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C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C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C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C4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4C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4C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C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4C4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4C4A"/>
    <w:rPr>
      <w:b/>
      <w:bCs/>
    </w:rPr>
  </w:style>
  <w:style w:type="character" w:styleId="Emphasis">
    <w:name w:val="Emphasis"/>
    <w:basedOn w:val="DefaultParagraphFont"/>
    <w:uiPriority w:val="20"/>
    <w:qFormat/>
    <w:rsid w:val="00084C4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4C4A"/>
    <w:rPr>
      <w:szCs w:val="32"/>
    </w:rPr>
  </w:style>
  <w:style w:type="paragraph" w:styleId="ListParagraph">
    <w:name w:val="List Paragraph"/>
    <w:basedOn w:val="Normal"/>
    <w:uiPriority w:val="34"/>
    <w:qFormat/>
    <w:rsid w:val="00084C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4C4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4C4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C4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C4A"/>
    <w:rPr>
      <w:b/>
      <w:i/>
      <w:sz w:val="24"/>
    </w:rPr>
  </w:style>
  <w:style w:type="character" w:styleId="SubtleEmphasis">
    <w:name w:val="Subtle Emphasis"/>
    <w:uiPriority w:val="19"/>
    <w:qFormat/>
    <w:rsid w:val="00084C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4C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4C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4C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4C4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C4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30AF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30AF3"/>
    <w:rPr>
      <w:i w:val="0"/>
      <w:iCs w:val="0"/>
      <w:color w:val="006D21"/>
    </w:rPr>
  </w:style>
  <w:style w:type="paragraph" w:styleId="NormalWeb">
    <w:name w:val="Normal (Web)"/>
    <w:basedOn w:val="Normal"/>
    <w:uiPriority w:val="99"/>
    <w:unhideWhenUsed/>
    <w:rsid w:val="0026188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B94ACF"/>
  </w:style>
  <w:style w:type="character" w:styleId="UnresolvedMention">
    <w:name w:val="Unresolved Mention"/>
    <w:basedOn w:val="DefaultParagraphFont"/>
    <w:uiPriority w:val="99"/>
    <w:semiHidden/>
    <w:unhideWhenUsed/>
    <w:rsid w:val="0093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access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reewayssurgery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reewayssurgery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hs.uk/NHSEngland/thenhs/records/healthrecor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35F3-24DE-42FE-A373-848FDCC0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Emis2000</dc:creator>
  <cp:lastModifiedBy>BZDEK, Louise (THREEWAYS SURGERY)</cp:lastModifiedBy>
  <cp:revision>4</cp:revision>
  <cp:lastPrinted>2023-06-29T14:34:00Z</cp:lastPrinted>
  <dcterms:created xsi:type="dcterms:W3CDTF">2023-06-29T14:32:00Z</dcterms:created>
  <dcterms:modified xsi:type="dcterms:W3CDTF">2023-06-29T15:04:00Z</dcterms:modified>
</cp:coreProperties>
</file>